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08805" w14:textId="77777777" w:rsidR="00A70931" w:rsidRPr="00512972" w:rsidRDefault="00A70931" w:rsidP="00A7093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12972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14:paraId="576EF404" w14:textId="77777777" w:rsidR="00A70931" w:rsidRPr="00512972" w:rsidRDefault="00A70931" w:rsidP="00A7093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12972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14:paraId="5694333D" w14:textId="77777777" w:rsidR="00A70931" w:rsidRPr="00512972" w:rsidRDefault="00A70931" w:rsidP="00A70931">
      <w:pPr>
        <w:spacing w:before="120" w:after="12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12972">
        <w:rPr>
          <w:rFonts w:ascii="Arial" w:eastAsia="Calibri" w:hAnsi="Arial" w:cs="Arial"/>
          <w:b/>
          <w:sz w:val="28"/>
          <w:szCs w:val="28"/>
        </w:rPr>
        <w:t>Справка</w:t>
      </w:r>
    </w:p>
    <w:p w14:paraId="0E7E99AF" w14:textId="77777777" w:rsidR="00A70931" w:rsidRPr="00512972" w:rsidRDefault="00A70931" w:rsidP="00A7093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12972">
        <w:rPr>
          <w:rFonts w:ascii="Arial" w:eastAsia="Calibri" w:hAnsi="Arial" w:cs="Arial"/>
          <w:sz w:val="24"/>
          <w:szCs w:val="24"/>
        </w:rPr>
        <w:t xml:space="preserve">о научном руководителе аспиранта, обучающегося по программе подготовки </w:t>
      </w:r>
    </w:p>
    <w:p w14:paraId="639185ED" w14:textId="45C73EB2" w:rsidR="001229AB" w:rsidRPr="00512972" w:rsidRDefault="00A70931" w:rsidP="00A70931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512972">
        <w:rPr>
          <w:rFonts w:ascii="Arial" w:eastAsia="Calibri" w:hAnsi="Arial" w:cs="Arial"/>
          <w:sz w:val="24"/>
          <w:szCs w:val="24"/>
        </w:rPr>
        <w:t>научных и научно-педагогических кадров в аспирантуре по специальности</w:t>
      </w:r>
      <w:r w:rsidR="005872F8" w:rsidRPr="00512972">
        <w:rPr>
          <w:rFonts w:ascii="Arial" w:eastAsia="Calibri" w:hAnsi="Arial" w:cs="Arial"/>
          <w:sz w:val="24"/>
          <w:szCs w:val="24"/>
        </w:rPr>
        <w:t xml:space="preserve"> 1.6.10. </w:t>
      </w:r>
      <w:r w:rsidR="005872F8" w:rsidRPr="00512972">
        <w:rPr>
          <w:rFonts w:ascii="Arial" w:hAnsi="Arial" w:cs="Arial"/>
          <w:noProof/>
          <w:sz w:val="24"/>
          <w:szCs w:val="24"/>
        </w:rPr>
        <w:t>Геология, поиски и разведка твердых полезных ископаемых, минерагения</w:t>
      </w:r>
    </w:p>
    <w:p w14:paraId="07BD02D7" w14:textId="77777777" w:rsidR="00220F52" w:rsidRPr="00512972" w:rsidRDefault="00220F52" w:rsidP="00A70931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60CBBBAC" w14:textId="77777777" w:rsidR="005872F8" w:rsidRPr="00512972" w:rsidRDefault="005872F8" w:rsidP="001229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14"/>
        <w:gridCol w:w="1395"/>
        <w:gridCol w:w="1134"/>
        <w:gridCol w:w="1276"/>
        <w:gridCol w:w="2268"/>
        <w:gridCol w:w="3998"/>
        <w:gridCol w:w="4819"/>
      </w:tblGrid>
      <w:tr w:rsidR="004E4BF9" w:rsidRPr="00512972" w14:paraId="7E500623" w14:textId="77777777" w:rsidTr="004E4BF9">
        <w:tc>
          <w:tcPr>
            <w:tcW w:w="414" w:type="dxa"/>
          </w:tcPr>
          <w:p w14:paraId="02EBA8E1" w14:textId="16A8B0A6" w:rsidR="004E4BF9" w:rsidRPr="00512972" w:rsidRDefault="004E4BF9" w:rsidP="004E4BF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№ п\п</w:t>
            </w:r>
          </w:p>
        </w:tc>
        <w:tc>
          <w:tcPr>
            <w:tcW w:w="1395" w:type="dxa"/>
          </w:tcPr>
          <w:p w14:paraId="25BA68BA" w14:textId="312D7402" w:rsidR="004E4BF9" w:rsidRPr="00512972" w:rsidRDefault="004E4BF9" w:rsidP="004E4BF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134" w:type="dxa"/>
          </w:tcPr>
          <w:p w14:paraId="19715365" w14:textId="77777777" w:rsidR="004E4BF9" w:rsidRPr="00512972" w:rsidRDefault="004E4BF9" w:rsidP="004E4BF9">
            <w:pPr>
              <w:pStyle w:val="ab"/>
              <w:ind w:left="-142" w:right="-66" w:firstLine="31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14:paraId="56CFCC5E" w14:textId="2B9903FD" w:rsidR="004E4BF9" w:rsidRPr="00512972" w:rsidRDefault="004E4BF9" w:rsidP="004E4BF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по договору ГПХ)</w:t>
            </w:r>
          </w:p>
        </w:tc>
        <w:tc>
          <w:tcPr>
            <w:tcW w:w="1276" w:type="dxa"/>
          </w:tcPr>
          <w:p w14:paraId="70F8B6AF" w14:textId="77777777" w:rsidR="004E4BF9" w:rsidRPr="00512972" w:rsidRDefault="004E4BF9" w:rsidP="004E4BF9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Ученая степень,</w:t>
            </w:r>
          </w:p>
          <w:p w14:paraId="108547E5" w14:textId="77777777" w:rsidR="004E4BF9" w:rsidRPr="00512972" w:rsidRDefault="004E4BF9" w:rsidP="004E4BF9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ученое звание</w:t>
            </w:r>
          </w:p>
          <w:p w14:paraId="7CE00F95" w14:textId="283AC087" w:rsidR="004E4BF9" w:rsidRPr="00512972" w:rsidRDefault="004E4BF9" w:rsidP="004E4BF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C2B460" w14:textId="4E80922B" w:rsidR="004E4BF9" w:rsidRPr="00512972" w:rsidRDefault="004E4BF9" w:rsidP="004E4BF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Тематика самостоятельной научно-исследовательской (творческой) деятельности (участие в осуществлении такой деятельности), в том числе по программам, грантам, х/д (наименование и реквизиты)</w:t>
            </w:r>
          </w:p>
        </w:tc>
        <w:tc>
          <w:tcPr>
            <w:tcW w:w="3998" w:type="dxa"/>
          </w:tcPr>
          <w:p w14:paraId="4DFBFF23" w14:textId="77777777" w:rsidR="004E4BF9" w:rsidRPr="00512972" w:rsidRDefault="004E4BF9" w:rsidP="004E4BF9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Публикации в ведущих отечественных и зарубежных рецензируемых научных журналах и изданиях за последние 3 года</w:t>
            </w:r>
          </w:p>
          <w:p w14:paraId="5A8E9A6B" w14:textId="35746964" w:rsidR="004E4BF9" w:rsidRPr="00512972" w:rsidRDefault="004E4BF9" w:rsidP="004E4BF9">
            <w:pPr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19" w:type="dxa"/>
          </w:tcPr>
          <w:p w14:paraId="08E618BF" w14:textId="29C46CD8" w:rsidR="004E4BF9" w:rsidRPr="00512972" w:rsidRDefault="004E4BF9" w:rsidP="004E4BF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 за последние 3 года</w:t>
            </w:r>
          </w:p>
        </w:tc>
      </w:tr>
      <w:tr w:rsidR="004E4BF9" w:rsidRPr="00512972" w14:paraId="62F44864" w14:textId="77777777" w:rsidTr="004E4BF9">
        <w:tc>
          <w:tcPr>
            <w:tcW w:w="414" w:type="dxa"/>
          </w:tcPr>
          <w:p w14:paraId="12AD7421" w14:textId="304D625F" w:rsidR="004E4BF9" w:rsidRPr="00512972" w:rsidRDefault="004E4BF9" w:rsidP="00202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95" w:type="dxa"/>
          </w:tcPr>
          <w:p w14:paraId="234CCE56" w14:textId="1E6CEC6D" w:rsidR="004E4BF9" w:rsidRPr="00512972" w:rsidRDefault="00CC4634" w:rsidP="00C52B46">
            <w:pPr>
              <w:jc w:val="both"/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</w:pPr>
            <w:r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>Иванов Владимир Петрович</w:t>
            </w:r>
          </w:p>
        </w:tc>
        <w:tc>
          <w:tcPr>
            <w:tcW w:w="1134" w:type="dxa"/>
          </w:tcPr>
          <w:p w14:paraId="5494837F" w14:textId="77777777" w:rsidR="004E4BF9" w:rsidRPr="00512972" w:rsidRDefault="004E4BF9" w:rsidP="00C52B46">
            <w:pPr>
              <w:jc w:val="both"/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</w:pPr>
            <w:r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>штатный</w:t>
            </w:r>
          </w:p>
        </w:tc>
        <w:tc>
          <w:tcPr>
            <w:tcW w:w="1276" w:type="dxa"/>
          </w:tcPr>
          <w:p w14:paraId="60857933" w14:textId="354E26DD" w:rsidR="004E4BF9" w:rsidRPr="00512972" w:rsidRDefault="00512CC0" w:rsidP="003D5B49">
            <w:pPr>
              <w:jc w:val="both"/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</w:pPr>
            <w:proofErr w:type="spellStart"/>
            <w:r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>д</w:t>
            </w:r>
            <w:r w:rsidR="004E4BF9"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>.г</w:t>
            </w:r>
            <w:proofErr w:type="spellEnd"/>
            <w:r w:rsidR="004E4BF9"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 xml:space="preserve">.-м.-н., </w:t>
            </w:r>
            <w:r w:rsidR="003D5B49"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268" w:type="dxa"/>
          </w:tcPr>
          <w:p w14:paraId="350EC6C7" w14:textId="54AF9B45" w:rsidR="000F4900" w:rsidRPr="00512972" w:rsidRDefault="004E4BF9" w:rsidP="000F4900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Научные гранты:</w:t>
            </w:r>
            <w:r w:rsidR="000F4900" w:rsidRPr="00512972">
              <w:rPr>
                <w:rFonts w:ascii="Arial" w:hAnsi="Arial" w:cs="Arial"/>
                <w:sz w:val="16"/>
                <w:szCs w:val="16"/>
              </w:rPr>
              <w:t xml:space="preserve"> № 23-27-</w:t>
            </w:r>
          </w:p>
          <w:p w14:paraId="2990C786" w14:textId="77777777" w:rsidR="000F4900" w:rsidRPr="00512972" w:rsidRDefault="000F4900" w:rsidP="000F4900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00013 от 24.01.2023 г.,</w:t>
            </w:r>
            <w:bookmarkStart w:id="0" w:name="_GoBack"/>
            <w:bookmarkEnd w:id="0"/>
          </w:p>
          <w:p w14:paraId="12EC914B" w14:textId="3C9E8CEA" w:rsidR="000F4900" w:rsidRPr="00512972" w:rsidRDefault="000F4900" w:rsidP="000F4900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 xml:space="preserve"> № в ТПУ </w:t>
            </w:r>
            <w:proofErr w:type="gramStart"/>
            <w:r w:rsidRPr="00512972">
              <w:rPr>
                <w:rFonts w:ascii="Arial" w:hAnsi="Arial" w:cs="Arial"/>
                <w:sz w:val="16"/>
                <w:szCs w:val="16"/>
              </w:rPr>
              <w:t>1.0013.РНФ</w:t>
            </w:r>
            <w:proofErr w:type="gramEnd"/>
            <w:r w:rsidRPr="00512972">
              <w:rPr>
                <w:rFonts w:ascii="Arial" w:hAnsi="Arial" w:cs="Arial"/>
                <w:sz w:val="16"/>
                <w:szCs w:val="16"/>
              </w:rPr>
              <w:t>.2023, и с заявленным планом работ на второй</w:t>
            </w:r>
          </w:p>
          <w:p w14:paraId="188EAB49" w14:textId="77777777" w:rsidR="000F4900" w:rsidRPr="00512972" w:rsidRDefault="000F4900" w:rsidP="000F4900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(2024) год выполнения проекта «Биологические и геохимические этапы образования и</w:t>
            </w:r>
          </w:p>
          <w:p w14:paraId="344DDC79" w14:textId="77777777" w:rsidR="000F4900" w:rsidRPr="00512972" w:rsidRDefault="000F4900" w:rsidP="000F4900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формы нахождения металлоорганических соединений в углеродистых веществах: их роль</w:t>
            </w:r>
          </w:p>
          <w:p w14:paraId="184A58D6" w14:textId="2A0FD657" w:rsidR="004E4BF9" w:rsidRPr="00512972" w:rsidRDefault="000F4900" w:rsidP="000F4900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 xml:space="preserve">в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рудогенезе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 золоторудных месторождений черносланцевых толщ» п</w:t>
            </w:r>
          </w:p>
          <w:p w14:paraId="5B9230AF" w14:textId="375F7C4B" w:rsidR="004E4BF9" w:rsidRPr="00512972" w:rsidRDefault="004E4BF9" w:rsidP="00970F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8" w:type="dxa"/>
          </w:tcPr>
          <w:p w14:paraId="30CBE8B4" w14:textId="665F62B5" w:rsidR="004E4BF9" w:rsidRPr="00512972" w:rsidRDefault="003D5B49" w:rsidP="00512CC0">
            <w:pPr>
              <w:pStyle w:val="a4"/>
              <w:shd w:val="clear" w:color="auto" w:fill="FFFFFF"/>
              <w:ind w:lef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 xml:space="preserve">1. Особенности определения металлоорганических соединений в углеродистых веществах черносланцевых отложений с применением ИК-спектроскопии диффузного отражения/ В.П. Иванов, Т.В. Тимкин, Д.А. Болдина, М.Г.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Пахтаева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// Известия Томского политехнического университета. Инжиниринг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>. –</w:t>
            </w:r>
            <w:r w:rsidR="00D52184" w:rsidRPr="005129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2972">
              <w:rPr>
                <w:rFonts w:ascii="Arial" w:hAnsi="Arial" w:cs="Arial"/>
                <w:sz w:val="16"/>
                <w:szCs w:val="16"/>
              </w:rPr>
              <w:t>2024.</w:t>
            </w:r>
            <w:r w:rsidR="002A42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2972">
              <w:rPr>
                <w:rFonts w:ascii="Arial" w:hAnsi="Arial" w:cs="Arial"/>
                <w:sz w:val="16"/>
                <w:szCs w:val="16"/>
              </w:rPr>
              <w:t>–</w:t>
            </w:r>
            <w:r w:rsidR="002A42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2972">
              <w:rPr>
                <w:rFonts w:ascii="Arial" w:hAnsi="Arial" w:cs="Arial"/>
                <w:sz w:val="16"/>
                <w:szCs w:val="16"/>
              </w:rPr>
              <w:t>Т. 335. –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No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 2. –</w:t>
            </w:r>
            <w:r w:rsidR="00D52184" w:rsidRPr="005129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2972">
              <w:rPr>
                <w:rFonts w:ascii="Arial" w:hAnsi="Arial" w:cs="Arial"/>
                <w:sz w:val="16"/>
                <w:szCs w:val="16"/>
              </w:rPr>
              <w:t>С. 141–156.</w:t>
            </w:r>
          </w:p>
          <w:p w14:paraId="2059F5EC" w14:textId="16E3E8E9" w:rsidR="003D5B49" w:rsidRPr="00512972" w:rsidRDefault="003D5B49" w:rsidP="00512CC0">
            <w:pPr>
              <w:pStyle w:val="a4"/>
              <w:shd w:val="clear" w:color="auto" w:fill="FFFFFF"/>
              <w:ind w:lef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 xml:space="preserve">2. Возможности инфракрасной спектроскопии диффузного отражения для изучения органических веществ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каустобиолитов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. / В.П. Иванов, А.А. Дмитриенко, И.В. Рычкова, Е.Р. Исаева, Т.В. Тимкин, Д.А. Болдина, М.Г.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Пахтаева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 // Кокс и химия. – 2023. – № 5. – С. 1–14.</w:t>
            </w:r>
          </w:p>
          <w:p w14:paraId="1EEE66D7" w14:textId="39A23F0F" w:rsidR="003D5B49" w:rsidRPr="00512972" w:rsidRDefault="003D5B49" w:rsidP="00512CC0">
            <w:pPr>
              <w:pStyle w:val="a4"/>
              <w:shd w:val="clear" w:color="auto" w:fill="FFFFFF"/>
              <w:ind w:lef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1845F50" w14:textId="75B245F9" w:rsidR="004E4BF9" w:rsidRPr="00512972" w:rsidRDefault="003D5B49" w:rsidP="00512CC0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Пахтаева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, М. Г. Интерпретация ИК-спектрометрических характеристик углей среднеюрского возраста юго-востока Западной Сибири / М. Г.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Пахтаева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; науч. рук. В. П. Иванов, И. В. Рычкова // Проблемы геологии и освоения недр: труды XXVI Международного симпозиума имени академика М. А. Усова студентов и молодых учёных, посвященный 90-летию со дня рождения Н. М. Рассказова, 120-летию со дня рождения Л. Л.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Халфина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, 50-летию научных молодежных конференций имени академика М. А. Усова, Томск, 4-8 апреля 2022 </w:t>
            </w:r>
            <w:proofErr w:type="gramStart"/>
            <w:r w:rsidRPr="00512972">
              <w:rPr>
                <w:rFonts w:ascii="Arial" w:hAnsi="Arial" w:cs="Arial"/>
                <w:sz w:val="16"/>
                <w:szCs w:val="16"/>
              </w:rPr>
              <w:t>г. :</w:t>
            </w:r>
            <w:proofErr w:type="gramEnd"/>
            <w:r w:rsidRPr="00512972">
              <w:rPr>
                <w:rFonts w:ascii="Arial" w:hAnsi="Arial" w:cs="Arial"/>
                <w:sz w:val="16"/>
                <w:szCs w:val="16"/>
              </w:rPr>
              <w:t xml:space="preserve"> в 2 т. — Томск : Изд-во ТПУ, 2022. — Т. 1. — [С. 29-30]. (</w:t>
            </w:r>
            <w:hyperlink r:id="rId6" w:history="1">
              <w:r w:rsidRPr="00512972">
                <w:rPr>
                  <w:rStyle w:val="a5"/>
                  <w:rFonts w:ascii="Arial" w:hAnsi="Arial" w:cs="Arial"/>
                  <w:sz w:val="16"/>
                  <w:szCs w:val="16"/>
                </w:rPr>
                <w:t>https://earchive.tpu.ru/handle/11683/73866</w:t>
              </w:r>
            </w:hyperlink>
            <w:r w:rsidRPr="0051297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1BC8DAE" w14:textId="3CD6EA61" w:rsidR="003D5B49" w:rsidRPr="00512972" w:rsidRDefault="003D5B49" w:rsidP="00512CC0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Пахтаева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>, М. Г. Применение молекулярной палеонтологии для изучения эволю</w:t>
            </w:r>
            <w:r w:rsidR="002A4236">
              <w:rPr>
                <w:rFonts w:ascii="Arial" w:hAnsi="Arial" w:cs="Arial"/>
                <w:sz w:val="16"/>
                <w:szCs w:val="16"/>
              </w:rPr>
              <w:t xml:space="preserve">ции организмов / </w:t>
            </w:r>
            <w:proofErr w:type="spellStart"/>
            <w:r w:rsidR="002A4236">
              <w:rPr>
                <w:rFonts w:ascii="Arial" w:hAnsi="Arial" w:cs="Arial"/>
                <w:sz w:val="16"/>
                <w:szCs w:val="16"/>
              </w:rPr>
              <w:t>Пахтаева</w:t>
            </w:r>
            <w:proofErr w:type="spellEnd"/>
            <w:r w:rsidR="002A4236">
              <w:rPr>
                <w:rFonts w:ascii="Arial" w:hAnsi="Arial" w:cs="Arial"/>
                <w:sz w:val="16"/>
                <w:szCs w:val="16"/>
              </w:rPr>
              <w:t xml:space="preserve"> М. Г.</w:t>
            </w:r>
            <w:r w:rsidRPr="00512972">
              <w:rPr>
                <w:rFonts w:ascii="Arial" w:hAnsi="Arial" w:cs="Arial"/>
                <w:sz w:val="16"/>
                <w:szCs w:val="16"/>
              </w:rPr>
              <w:t>; науч.</w:t>
            </w:r>
            <w:r w:rsidR="002A4236">
              <w:rPr>
                <w:rFonts w:ascii="Arial" w:hAnsi="Arial" w:cs="Arial"/>
                <w:sz w:val="16"/>
                <w:szCs w:val="16"/>
              </w:rPr>
              <w:t xml:space="preserve"> рук. Иванов В.П., Рычкова И.В.</w:t>
            </w:r>
            <w:r w:rsidRPr="00512972">
              <w:rPr>
                <w:rFonts w:ascii="Arial" w:hAnsi="Arial" w:cs="Arial"/>
                <w:sz w:val="16"/>
                <w:szCs w:val="16"/>
              </w:rPr>
              <w:t>; Инженерная школа природных ресурсов НИ ТПУ // Проблемы ге</w:t>
            </w:r>
            <w:r w:rsidR="002A4236">
              <w:rPr>
                <w:rFonts w:ascii="Arial" w:hAnsi="Arial" w:cs="Arial"/>
                <w:sz w:val="16"/>
                <w:szCs w:val="16"/>
              </w:rPr>
              <w:t>ологии и освоения недр. — Томск</w:t>
            </w:r>
            <w:r w:rsidRPr="00512972">
              <w:rPr>
                <w:rFonts w:ascii="Arial" w:hAnsi="Arial" w:cs="Arial"/>
                <w:sz w:val="16"/>
                <w:szCs w:val="16"/>
              </w:rPr>
              <w:t>: Изд-во ТПУ, 2023. — Т. 1. — С. 46-47.</w:t>
            </w:r>
          </w:p>
          <w:p w14:paraId="439859DB" w14:textId="1BEA7125" w:rsidR="003D5B49" w:rsidRPr="00512972" w:rsidRDefault="003D5B49" w:rsidP="00512CC0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 xml:space="preserve">3.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Пахтаева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, М. Г. Определение металлоорганических соединений золота в границах Воздвиженского рудного поля (Забайкальский Край)/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Пахтаева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 М. Г.; науч. рук. Иванов В.П.; Инженерная школа природных ресурсов НИ ТПУ // Проблемы геологии и освоения недр, Томск, 1-5 апреля 2024 года.</w:t>
            </w:r>
          </w:p>
          <w:p w14:paraId="176A4561" w14:textId="6307F6EA" w:rsidR="003D5B49" w:rsidRPr="00512972" w:rsidRDefault="003D5B49" w:rsidP="00512CC0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BF9" w:rsidRPr="00512972" w14:paraId="7AB43946" w14:textId="77777777" w:rsidTr="004E4BF9">
        <w:tc>
          <w:tcPr>
            <w:tcW w:w="414" w:type="dxa"/>
          </w:tcPr>
          <w:p w14:paraId="508A2055" w14:textId="77777777" w:rsidR="004E4BF9" w:rsidRPr="00512972" w:rsidRDefault="004E4BF9" w:rsidP="00173D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5129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95" w:type="dxa"/>
          </w:tcPr>
          <w:p w14:paraId="5E074E52" w14:textId="77777777" w:rsidR="004E4BF9" w:rsidRPr="00512972" w:rsidRDefault="004E4BF9" w:rsidP="00B14E3B">
            <w:pPr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</w:pPr>
            <w:r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>Ананьев Юрий Сергеевич</w:t>
            </w:r>
          </w:p>
        </w:tc>
        <w:tc>
          <w:tcPr>
            <w:tcW w:w="1134" w:type="dxa"/>
          </w:tcPr>
          <w:p w14:paraId="595479C7" w14:textId="77777777" w:rsidR="004E4BF9" w:rsidRPr="00512972" w:rsidRDefault="004E4BF9" w:rsidP="00B14E3B">
            <w:pPr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</w:pPr>
            <w:r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>штатный</w:t>
            </w:r>
          </w:p>
        </w:tc>
        <w:tc>
          <w:tcPr>
            <w:tcW w:w="1276" w:type="dxa"/>
          </w:tcPr>
          <w:p w14:paraId="18D0A6E7" w14:textId="77777777" w:rsidR="004E4BF9" w:rsidRPr="00512972" w:rsidRDefault="004E4BF9" w:rsidP="00B14E3B">
            <w:pPr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</w:pPr>
            <w:proofErr w:type="spellStart"/>
            <w:r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>д.г</w:t>
            </w:r>
            <w:proofErr w:type="spellEnd"/>
            <w:r w:rsidRPr="00512972">
              <w:rPr>
                <w:rFonts w:ascii="Arial" w:eastAsia="Times New Roman" w:hAnsi="Arial" w:cs="Arial"/>
                <w:kern w:val="24"/>
                <w:sz w:val="16"/>
                <w:szCs w:val="16"/>
                <w:lang w:eastAsia="ru-RU"/>
              </w:rPr>
              <w:t>.-м.-н., доцент</w:t>
            </w:r>
          </w:p>
        </w:tc>
        <w:tc>
          <w:tcPr>
            <w:tcW w:w="2268" w:type="dxa"/>
          </w:tcPr>
          <w:p w14:paraId="2D497944" w14:textId="77777777" w:rsidR="004E4BF9" w:rsidRPr="00512972" w:rsidRDefault="004E4BF9" w:rsidP="00B14E3B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 xml:space="preserve">Хоздоговора по изучению закономерностей </w:t>
            </w:r>
            <w:r w:rsidRPr="00512972">
              <w:rPr>
                <w:rFonts w:ascii="Arial" w:hAnsi="Arial" w:cs="Arial"/>
                <w:sz w:val="16"/>
                <w:szCs w:val="16"/>
              </w:rPr>
              <w:lastRenderedPageBreak/>
              <w:t>пространственного положения месторождений твердых полезных ископаемых в различных структурах Земной коры:</w:t>
            </w:r>
          </w:p>
          <w:p w14:paraId="6FAE8ED6" w14:textId="77777777" w:rsidR="004E4BF9" w:rsidRPr="00512972" w:rsidRDefault="004E4BF9" w:rsidP="00B14E3B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№ 40/19/ИКГР от 29.05.2019;</w:t>
            </w:r>
          </w:p>
          <w:p w14:paraId="70E0AF80" w14:textId="77777777" w:rsidR="004E4BF9" w:rsidRPr="00512972" w:rsidRDefault="004E4BF9" w:rsidP="00B14E3B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№ СВ 2(01-1-0547) от 20 июня 2019 г.</w:t>
            </w:r>
          </w:p>
          <w:p w14:paraId="179FBD11" w14:textId="28412CC9" w:rsidR="004E4BF9" w:rsidRPr="00512972" w:rsidRDefault="004E4BF9" w:rsidP="00B14E3B">
            <w:pPr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(научный руководитель)</w:t>
            </w:r>
          </w:p>
        </w:tc>
        <w:tc>
          <w:tcPr>
            <w:tcW w:w="3998" w:type="dxa"/>
          </w:tcPr>
          <w:p w14:paraId="1AB9156E" w14:textId="1184F3B9" w:rsidR="004E4BF9" w:rsidRPr="00512972" w:rsidRDefault="004E4BF9" w:rsidP="00B14E3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lastRenderedPageBreak/>
              <w:t>Лесняк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 Д.В., Ананьев Ю.С., Гаврилов Р.Ю. Структурные, геофизические и геохимические </w:t>
            </w:r>
            <w:r w:rsidRPr="00512972">
              <w:rPr>
                <w:rFonts w:ascii="Arial" w:hAnsi="Arial" w:cs="Arial"/>
                <w:sz w:val="16"/>
                <w:szCs w:val="16"/>
              </w:rPr>
              <w:lastRenderedPageBreak/>
              <w:t xml:space="preserve">критерии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эпитермального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 кислотно-сульфатного золотого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</w:rPr>
              <w:t>оруденения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</w:rPr>
              <w:t xml:space="preserve"> на примере рудного</w:t>
            </w:r>
            <w:r w:rsidR="00162C8F" w:rsidRPr="00512972">
              <w:rPr>
                <w:rFonts w:ascii="Arial" w:hAnsi="Arial" w:cs="Arial"/>
                <w:sz w:val="16"/>
                <w:szCs w:val="16"/>
              </w:rPr>
              <w:t xml:space="preserve"> поля Светлое (Хабаровский край</w:t>
            </w:r>
            <w:r w:rsidRPr="00512972">
              <w:rPr>
                <w:rFonts w:ascii="Arial" w:hAnsi="Arial" w:cs="Arial"/>
                <w:sz w:val="16"/>
                <w:szCs w:val="16"/>
              </w:rPr>
              <w:t xml:space="preserve">)// </w:t>
            </w:r>
            <w:r w:rsidRPr="005129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Известия Томского политехнического университета. Инжиниринг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георесурсов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 – 2022. – Т. 333. – № 8. – С. 60–72.</w:t>
            </w:r>
          </w:p>
          <w:p w14:paraId="66250426" w14:textId="571E4E74" w:rsidR="004E4BF9" w:rsidRPr="00512972" w:rsidRDefault="004E4BF9" w:rsidP="004E4BF9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</w:tcPr>
          <w:p w14:paraId="0DDBE190" w14:textId="77777777" w:rsidR="004E4BF9" w:rsidRPr="00512972" w:rsidRDefault="004E4BF9" w:rsidP="00B14E3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lastRenderedPageBreak/>
              <w:t xml:space="preserve">Житков В.Г., Ананьев Ю.С., Поцелуев А.А. </w:t>
            </w:r>
            <w:r w:rsidRPr="00512972">
              <w:rPr>
                <w:rFonts w:ascii="Arial" w:eastAsia="TimesNewRomanPSMT" w:hAnsi="Arial" w:cs="Arial"/>
                <w:sz w:val="16"/>
                <w:szCs w:val="16"/>
              </w:rPr>
              <w:t xml:space="preserve">Структуры Комсомольской золотоносной площади </w:t>
            </w:r>
            <w:proofErr w:type="spellStart"/>
            <w:r w:rsidRPr="00512972">
              <w:rPr>
                <w:rFonts w:ascii="Arial" w:eastAsia="TimesNewRomanPSMT" w:hAnsi="Arial" w:cs="Arial"/>
                <w:sz w:val="16"/>
                <w:szCs w:val="16"/>
              </w:rPr>
              <w:t>Ортон</w:t>
            </w:r>
            <w:proofErr w:type="spellEnd"/>
            <w:r w:rsidRPr="00512972">
              <w:rPr>
                <w:rFonts w:ascii="Arial" w:eastAsia="TimesNewRomanPSMT" w:hAnsi="Arial" w:cs="Arial"/>
                <w:sz w:val="16"/>
                <w:szCs w:val="16"/>
              </w:rPr>
              <w:t>-</w:t>
            </w:r>
          </w:p>
          <w:p w14:paraId="6E39058D" w14:textId="5B24812E" w:rsidR="004E4BF9" w:rsidRPr="00512972" w:rsidRDefault="004E4BF9" w:rsidP="00B14E3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512972">
              <w:rPr>
                <w:rFonts w:ascii="Arial" w:eastAsia="TimesNewRomanPSMT" w:hAnsi="Arial" w:cs="Arial"/>
                <w:sz w:val="16"/>
                <w:szCs w:val="16"/>
              </w:rPr>
              <w:lastRenderedPageBreak/>
              <w:t>Федоровского рудного района в материалах космических съемок // Научно-методические основы прогноза, поисков, оценки месторождений алмазов, благородных</w:t>
            </w:r>
          </w:p>
          <w:p w14:paraId="1C96ED1C" w14:textId="77777777" w:rsidR="004E4BF9" w:rsidRPr="00512972" w:rsidRDefault="004E4BF9" w:rsidP="00B14E3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512972">
              <w:rPr>
                <w:rFonts w:ascii="Arial" w:eastAsia="TimesNewRomanPSMT" w:hAnsi="Arial" w:cs="Arial"/>
                <w:sz w:val="16"/>
                <w:szCs w:val="16"/>
              </w:rPr>
              <w:t>и цветных металлов. Сборник тезисов докладов ХII Международной научно-практической кон-</w:t>
            </w:r>
          </w:p>
          <w:p w14:paraId="25703378" w14:textId="26530D48" w:rsidR="004E4BF9" w:rsidRPr="00512972" w:rsidRDefault="004E4BF9" w:rsidP="00B14E3B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proofErr w:type="spellStart"/>
            <w:r w:rsidRPr="00512972">
              <w:rPr>
                <w:rFonts w:ascii="Arial" w:eastAsia="TimesNewRomanPSMT" w:hAnsi="Arial" w:cs="Arial"/>
                <w:sz w:val="16"/>
                <w:szCs w:val="16"/>
              </w:rPr>
              <w:t>ференции</w:t>
            </w:r>
            <w:proofErr w:type="spellEnd"/>
            <w:r w:rsidRPr="00512972">
              <w:rPr>
                <w:rFonts w:ascii="Arial" w:eastAsia="TimesNewRomanPSMT" w:hAnsi="Arial" w:cs="Arial"/>
                <w:sz w:val="16"/>
                <w:szCs w:val="16"/>
              </w:rPr>
              <w:t xml:space="preserve"> (11–14 апреля 2023 г., Москва, ФГБУ «ЦНИГРИ»). – М.: ЦНИГРИ, 2023. </w:t>
            </w:r>
            <w:r w:rsidRPr="005129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– С. 138 – 140.</w:t>
            </w:r>
          </w:p>
          <w:p w14:paraId="5B3155F3" w14:textId="0EBB4078" w:rsidR="004E4BF9" w:rsidRPr="00512972" w:rsidRDefault="004E4BF9" w:rsidP="00B14E3B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40A4F25E" w14:textId="745AB768" w:rsidR="004E4BF9" w:rsidRPr="00512972" w:rsidRDefault="004E4BF9" w:rsidP="00B14E3B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>Житков В.Г., Ананьев Ю.С., Поцелуев А.А. Структурно-вещественные модели рудных районов Алтая по материалам современных космических съемок // Научно-методические основы прогноза, поисков и оценки месторождений алмазов, благородных и цветных металлов. Сборник тезисов докладов ХI Международной научно-практической конференции (12-15 апреля 2022 г., Москва, ФГБУ «ЦНИГРИ»). М.: ЦНИГРИ. 2022. С. 71 – 73.</w:t>
            </w:r>
          </w:p>
          <w:p w14:paraId="03488C68" w14:textId="0DCB5EF5" w:rsidR="004E4BF9" w:rsidRPr="00512972" w:rsidRDefault="004E4BF9" w:rsidP="00B14E3B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</w:rPr>
            </w:pPr>
            <w:r w:rsidRPr="00512972">
              <w:rPr>
                <w:rFonts w:ascii="Arial" w:hAnsi="Arial" w:cs="Arial"/>
                <w:sz w:val="16"/>
                <w:szCs w:val="16"/>
              </w:rPr>
              <w:t xml:space="preserve">Поцелуев А.А., Ананьев Ю.С., Житков В.Г., Новгородцев А.А., Митрофанов Е.А. </w:t>
            </w:r>
            <w:r w:rsidRPr="005129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Урановые и </w:t>
            </w:r>
            <w:proofErr w:type="spellStart"/>
            <w:r w:rsidRPr="005129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редкометалльные</w:t>
            </w:r>
            <w:proofErr w:type="spellEnd"/>
            <w:r w:rsidRPr="005129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месторождения Сибири в материалах космических съемок // </w:t>
            </w:r>
            <w:r w:rsidRPr="00512972">
              <w:rPr>
                <w:rFonts w:ascii="Arial" w:hAnsi="Arial" w:cs="Arial"/>
                <w:sz w:val="16"/>
                <w:szCs w:val="16"/>
              </w:rPr>
              <w:t>Радиоактивность и радиоактивные элементы в среде обитания человека: материалы VI Международной конференции (Томск, 20–24 сентября 2021 г.). В 2 томах. Том 1 / Томский полит</w:t>
            </w:r>
            <w:r w:rsidR="002A4236">
              <w:rPr>
                <w:rFonts w:ascii="Arial" w:hAnsi="Arial" w:cs="Arial"/>
                <w:sz w:val="16"/>
                <w:szCs w:val="16"/>
              </w:rPr>
              <w:t>ехнический университет. – Томск</w:t>
            </w:r>
            <w:r w:rsidRPr="00512972">
              <w:rPr>
                <w:rFonts w:ascii="Arial" w:hAnsi="Arial" w:cs="Arial"/>
                <w:sz w:val="16"/>
                <w:szCs w:val="16"/>
              </w:rPr>
              <w:t>: Изд-во Томского политехнического университета, 2021. С. 486-491.</w:t>
            </w:r>
          </w:p>
          <w:p w14:paraId="07081087" w14:textId="5B6ECA35" w:rsidR="004E4BF9" w:rsidRPr="00512972" w:rsidRDefault="004E4BF9" w:rsidP="00B14E3B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</w:rPr>
            </w:pPr>
          </w:p>
          <w:p w14:paraId="371D50DF" w14:textId="227CB674" w:rsidR="004E4BF9" w:rsidRPr="00512972" w:rsidRDefault="004E4BF9" w:rsidP="004E4BF9">
            <w:pPr>
              <w:pStyle w:val="a4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063075" w14:textId="77777777" w:rsidR="00DC55A9" w:rsidRPr="00512972" w:rsidRDefault="00DC55A9" w:rsidP="00DC55A9">
      <w:pPr>
        <w:jc w:val="both"/>
        <w:rPr>
          <w:rFonts w:ascii="Arial" w:hAnsi="Arial" w:cs="Arial"/>
          <w:sz w:val="28"/>
          <w:szCs w:val="28"/>
        </w:rPr>
      </w:pPr>
    </w:p>
    <w:p w14:paraId="09E3D5DF" w14:textId="77777777" w:rsidR="004E4BF9" w:rsidRPr="00512972" w:rsidRDefault="00092DFE" w:rsidP="004E4B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2972">
        <w:rPr>
          <w:rFonts w:ascii="Arial" w:hAnsi="Arial" w:cs="Arial"/>
          <w:sz w:val="24"/>
          <w:szCs w:val="24"/>
        </w:rPr>
        <w:t xml:space="preserve">                 </w:t>
      </w:r>
      <w:r w:rsidR="004E4BF9" w:rsidRPr="00512972">
        <w:rPr>
          <w:rFonts w:ascii="Arial" w:hAnsi="Arial" w:cs="Arial"/>
          <w:sz w:val="24"/>
          <w:szCs w:val="24"/>
        </w:rPr>
        <w:t>Проректор по НСП                     ________________________             А.С. Гоголев</w:t>
      </w:r>
    </w:p>
    <w:p w14:paraId="04908DCD" w14:textId="77777777" w:rsidR="004E4BF9" w:rsidRPr="00512972" w:rsidRDefault="004E4BF9" w:rsidP="004E4BF9">
      <w:pPr>
        <w:rPr>
          <w:rFonts w:ascii="Arial" w:hAnsi="Arial" w:cs="Arial"/>
          <w:sz w:val="20"/>
          <w:szCs w:val="20"/>
        </w:rPr>
      </w:pPr>
    </w:p>
    <w:p w14:paraId="389CB762" w14:textId="77777777" w:rsidR="004E4BF9" w:rsidRPr="00512972" w:rsidRDefault="004E4BF9" w:rsidP="004E4BF9">
      <w:pPr>
        <w:rPr>
          <w:rFonts w:ascii="Arial" w:hAnsi="Arial" w:cs="Arial"/>
          <w:sz w:val="20"/>
          <w:szCs w:val="20"/>
        </w:rPr>
      </w:pPr>
      <w:r w:rsidRPr="00512972">
        <w:rPr>
          <w:rFonts w:ascii="Arial" w:hAnsi="Arial" w:cs="Arial"/>
          <w:sz w:val="20"/>
          <w:szCs w:val="20"/>
        </w:rPr>
        <w:t>дата составления ________________</w:t>
      </w:r>
    </w:p>
    <w:p w14:paraId="6F33F022" w14:textId="77777777" w:rsidR="004E4BF9" w:rsidRPr="00512972" w:rsidRDefault="004E4BF9" w:rsidP="004E4BF9">
      <w:pPr>
        <w:jc w:val="both"/>
        <w:rPr>
          <w:rFonts w:ascii="Arial" w:hAnsi="Arial" w:cs="Arial"/>
          <w:sz w:val="20"/>
          <w:szCs w:val="20"/>
        </w:rPr>
      </w:pPr>
      <w:r w:rsidRPr="00512972">
        <w:rPr>
          <w:rFonts w:ascii="Arial" w:hAnsi="Arial" w:cs="Arial"/>
          <w:sz w:val="20"/>
          <w:szCs w:val="20"/>
        </w:rPr>
        <w:t>М.П.</w:t>
      </w:r>
    </w:p>
    <w:p w14:paraId="5FDB7F23" w14:textId="18A08A2E" w:rsidR="001A266C" w:rsidRPr="00512972" w:rsidRDefault="001A266C">
      <w:pPr>
        <w:rPr>
          <w:rFonts w:ascii="Arial" w:hAnsi="Arial" w:cs="Arial"/>
        </w:rPr>
      </w:pPr>
    </w:p>
    <w:sectPr w:rsidR="001A266C" w:rsidRPr="00512972" w:rsidSect="004851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DFGothic-EB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19F5"/>
    <w:multiLevelType w:val="hybridMultilevel"/>
    <w:tmpl w:val="E86C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7D45"/>
    <w:multiLevelType w:val="multilevel"/>
    <w:tmpl w:val="FDC4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A4531"/>
    <w:multiLevelType w:val="hybridMultilevel"/>
    <w:tmpl w:val="6862F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D5BD4"/>
    <w:multiLevelType w:val="hybridMultilevel"/>
    <w:tmpl w:val="07489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77AD3"/>
    <w:multiLevelType w:val="hybridMultilevel"/>
    <w:tmpl w:val="947CC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9443F"/>
    <w:multiLevelType w:val="hybridMultilevel"/>
    <w:tmpl w:val="44D88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9F"/>
    <w:rsid w:val="00001DD8"/>
    <w:rsid w:val="000132FC"/>
    <w:rsid w:val="00056A26"/>
    <w:rsid w:val="00092DFE"/>
    <w:rsid w:val="000F4900"/>
    <w:rsid w:val="001229AB"/>
    <w:rsid w:val="00141A73"/>
    <w:rsid w:val="00162C8F"/>
    <w:rsid w:val="00167955"/>
    <w:rsid w:val="00173D63"/>
    <w:rsid w:val="001A266C"/>
    <w:rsid w:val="001A4E6F"/>
    <w:rsid w:val="00220F52"/>
    <w:rsid w:val="00221331"/>
    <w:rsid w:val="002273F4"/>
    <w:rsid w:val="00296CC3"/>
    <w:rsid w:val="002A4236"/>
    <w:rsid w:val="002B675D"/>
    <w:rsid w:val="00367149"/>
    <w:rsid w:val="003D5B49"/>
    <w:rsid w:val="0040749C"/>
    <w:rsid w:val="004702C6"/>
    <w:rsid w:val="0048514D"/>
    <w:rsid w:val="004C42E9"/>
    <w:rsid w:val="004E4BF9"/>
    <w:rsid w:val="004F35D4"/>
    <w:rsid w:val="00512972"/>
    <w:rsid w:val="00512CC0"/>
    <w:rsid w:val="005206DC"/>
    <w:rsid w:val="00562748"/>
    <w:rsid w:val="005872F8"/>
    <w:rsid w:val="00682C5A"/>
    <w:rsid w:val="006901D0"/>
    <w:rsid w:val="006D59CE"/>
    <w:rsid w:val="00794492"/>
    <w:rsid w:val="007E458D"/>
    <w:rsid w:val="007E652E"/>
    <w:rsid w:val="008210B7"/>
    <w:rsid w:val="00855455"/>
    <w:rsid w:val="008F032E"/>
    <w:rsid w:val="00970F3B"/>
    <w:rsid w:val="009736D7"/>
    <w:rsid w:val="00A57222"/>
    <w:rsid w:val="00A70931"/>
    <w:rsid w:val="00A83580"/>
    <w:rsid w:val="00AC12F4"/>
    <w:rsid w:val="00AD59B2"/>
    <w:rsid w:val="00AF72C2"/>
    <w:rsid w:val="00B14E3B"/>
    <w:rsid w:val="00B73C75"/>
    <w:rsid w:val="00BC4177"/>
    <w:rsid w:val="00C40596"/>
    <w:rsid w:val="00C92FAD"/>
    <w:rsid w:val="00C947A6"/>
    <w:rsid w:val="00C9526F"/>
    <w:rsid w:val="00CC4634"/>
    <w:rsid w:val="00D52184"/>
    <w:rsid w:val="00D8275C"/>
    <w:rsid w:val="00DB70EA"/>
    <w:rsid w:val="00DC55A9"/>
    <w:rsid w:val="00E02D44"/>
    <w:rsid w:val="00E0543B"/>
    <w:rsid w:val="00E23B62"/>
    <w:rsid w:val="00EC1F9F"/>
    <w:rsid w:val="00ED78AA"/>
    <w:rsid w:val="00F41E5B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8C83"/>
  <w15:docId w15:val="{5B81120A-35BA-4570-AB6E-0BAB7CB8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A70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0543B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text">
    <w:name w:val="anchortext"/>
    <w:rsid w:val="008F032E"/>
  </w:style>
  <w:style w:type="character" w:customStyle="1" w:styleId="scopustermhighlight">
    <w:name w:val="scopustermhighlight"/>
    <w:rsid w:val="008F032E"/>
  </w:style>
  <w:style w:type="character" w:customStyle="1" w:styleId="list-group-item">
    <w:name w:val="list-group-item"/>
    <w:rsid w:val="008F032E"/>
  </w:style>
  <w:style w:type="character" w:customStyle="1" w:styleId="apple-converted-space">
    <w:name w:val="apple-converted-space"/>
    <w:rsid w:val="001A266C"/>
  </w:style>
  <w:style w:type="paragraph" w:styleId="a4">
    <w:name w:val="List Paragraph"/>
    <w:basedOn w:val="a"/>
    <w:uiPriority w:val="34"/>
    <w:qFormat/>
    <w:rsid w:val="001A26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wrap">
    <w:name w:val="nowrap"/>
    <w:rsid w:val="001A266C"/>
  </w:style>
  <w:style w:type="character" w:styleId="a5">
    <w:name w:val="Hyperlink"/>
    <w:uiPriority w:val="99"/>
    <w:unhideWhenUsed/>
    <w:rsid w:val="001A266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901D0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DFE"/>
    <w:rPr>
      <w:rFonts w:ascii="Tahoma" w:hAnsi="Tahoma" w:cs="Tahoma"/>
      <w:sz w:val="16"/>
      <w:szCs w:val="16"/>
    </w:rPr>
  </w:style>
  <w:style w:type="paragraph" w:customStyle="1" w:styleId="a9">
    <w:basedOn w:val="a"/>
    <w:next w:val="aa"/>
    <w:uiPriority w:val="99"/>
    <w:unhideWhenUsed/>
    <w:rsid w:val="00E0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E0543B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0543B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ody Text"/>
    <w:basedOn w:val="a"/>
    <w:link w:val="ac"/>
    <w:uiPriority w:val="99"/>
    <w:unhideWhenUsed/>
    <w:rsid w:val="00220F52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220F5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rchive.tpu.ru/handle/11683/738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DD73-DCED-4BB9-B0F0-706A4FB9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Захватова Елена Валентиновна</dc:creator>
  <cp:lastModifiedBy>Валерий</cp:lastModifiedBy>
  <cp:revision>2</cp:revision>
  <cp:lastPrinted>2019-06-19T08:51:00Z</cp:lastPrinted>
  <dcterms:created xsi:type="dcterms:W3CDTF">2025-06-26T14:45:00Z</dcterms:created>
  <dcterms:modified xsi:type="dcterms:W3CDTF">2025-06-26T14:45:00Z</dcterms:modified>
</cp:coreProperties>
</file>